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DE56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our 2 types of respiration? Describe each and how they are different. </w:t>
      </w:r>
    </w:p>
    <w:p w14:paraId="228D80FB" w14:textId="77777777" w:rsidR="005D5BE5" w:rsidRPr="00A57295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Pulmonary Respiration:</w:t>
      </w:r>
    </w:p>
    <w:p w14:paraId="2999DAB4" w14:textId="77777777" w:rsidR="005D5BE5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Exchange of oxygen &amp; carbon dioxide between the pulmonary circulation and outside air</w:t>
      </w:r>
    </w:p>
    <w:p w14:paraId="0E67E3BD" w14:textId="77777777" w:rsidR="005D5BE5" w:rsidRPr="00846B93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Typical breathing </w:t>
      </w:r>
    </w:p>
    <w:p w14:paraId="429893EA" w14:textId="77777777" w:rsidR="005D5BE5" w:rsidRPr="00DA1E6F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Cellular Respiration:</w:t>
      </w:r>
    </w:p>
    <w:p w14:paraId="726F5212" w14:textId="77777777" w:rsidR="005D5BE5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Exchange of O2 and CO2 between a cell and its environment </w:t>
      </w:r>
    </w:p>
    <w:p w14:paraId="33AC631E" w14:textId="77777777" w:rsidR="005D5BE5" w:rsidRPr="00994AF3" w:rsidRDefault="005D5BE5" w:rsidP="005D5BE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Exchange of gases in the tissues </w:t>
      </w:r>
    </w:p>
    <w:p w14:paraId="776342FF" w14:textId="77777777" w:rsidR="005D5BE5" w:rsidRPr="0072552A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60E2D51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air has more O2? What about least? Which has more N2? Least? Which has more CO2? Least?</w:t>
      </w:r>
    </w:p>
    <w:p w14:paraId="58ED5FDB" w14:textId="77777777" w:rsidR="005D5BE5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Atmospheric air has the highest percentage of O2 (Oxygen)</w:t>
      </w:r>
    </w:p>
    <w:p w14:paraId="25832FD3" w14:textId="77777777" w:rsidR="005D5BE5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Alveolar Air has the lowest percentage of O2 (Oxygen)</w:t>
      </w:r>
    </w:p>
    <w:p w14:paraId="34CE6E45" w14:textId="77777777" w:rsidR="005D5BE5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They all have the same amount of N2 (Nitrogen)</w:t>
      </w:r>
    </w:p>
    <w:p w14:paraId="6E6924E1" w14:textId="77777777" w:rsidR="005D5BE5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Alveolar Air has the highest percentage of CO2 (Carbon Dioxide)</w:t>
      </w:r>
    </w:p>
    <w:p w14:paraId="52B8C772" w14:textId="77777777" w:rsidR="005D5BE5" w:rsidRPr="00994AF3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Atmospheric Air has the lowest percentage of CO2 (Carbon Dioxide)</w:t>
      </w:r>
    </w:p>
    <w:p w14:paraId="15C8360F" w14:textId="77777777" w:rsidR="005D5BE5" w:rsidRDefault="005D5BE5" w:rsidP="005D5BE5">
      <w:pPr>
        <w:rPr>
          <w:rFonts w:ascii="Times New Roman" w:hAnsi="Times New Roman" w:cs="Times New Roman"/>
          <w:sz w:val="24"/>
          <w:szCs w:val="24"/>
        </w:rPr>
      </w:pPr>
    </w:p>
    <w:p w14:paraId="3CCEA887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happens during Inspiration and Expiration? </w:t>
      </w:r>
    </w:p>
    <w:p w14:paraId="5F241D08" w14:textId="77777777" w:rsidR="005D5BE5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Inspiration:</w:t>
      </w:r>
    </w:p>
    <w:p w14:paraId="077A9B85" w14:textId="77777777" w:rsidR="005D5BE5" w:rsidRPr="009C1751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Intrathoracic pressure falls</w:t>
      </w:r>
    </w:p>
    <w:p w14:paraId="05ACE81B" w14:textId="77777777" w:rsidR="005D5BE5" w:rsidRPr="009C1751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Ribs are lifted by muscles</w:t>
      </w:r>
    </w:p>
    <w:p w14:paraId="5550FC6B" w14:textId="77777777" w:rsidR="005D5BE5" w:rsidRPr="003B283F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Diaphragm contracts</w:t>
      </w:r>
    </w:p>
    <w:p w14:paraId="1EF07FF2" w14:textId="77777777" w:rsidR="005D5BE5" w:rsidRPr="003B283F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Air enters the lungs</w:t>
      </w:r>
    </w:p>
    <w:p w14:paraId="0B69300C" w14:textId="77777777" w:rsidR="005D5BE5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Expiration:</w:t>
      </w:r>
    </w:p>
    <w:p w14:paraId="5D64FAA0" w14:textId="77777777" w:rsidR="005D5BE5" w:rsidRPr="003B283F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Air leaves the lungs</w:t>
      </w:r>
    </w:p>
    <w:p w14:paraId="05EFA3CC" w14:textId="77777777" w:rsidR="005D5BE5" w:rsidRPr="00892A2B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 muscle action – Passive Process</w:t>
      </w:r>
    </w:p>
    <w:p w14:paraId="556B6A27" w14:textId="77777777" w:rsidR="005D5BE5" w:rsidRPr="00892A2B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Alveolar pressure increases</w:t>
      </w:r>
    </w:p>
    <w:p w14:paraId="14D437FB" w14:textId="77777777" w:rsidR="005D5BE5" w:rsidRDefault="005D5BE5" w:rsidP="005D5BE5">
      <w:pPr>
        <w:rPr>
          <w:rFonts w:ascii="Times New Roman" w:hAnsi="Times New Roman" w:cs="Times New Roman"/>
          <w:sz w:val="24"/>
          <w:szCs w:val="24"/>
        </w:rPr>
      </w:pPr>
    </w:p>
    <w:p w14:paraId="2C745B8C" w14:textId="77777777" w:rsidR="005D5BE5" w:rsidRPr="00892A2B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alveolar pressure decreases then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6E8C8A7" w14:textId="77777777" w:rsidR="005D5BE5" w:rsidRPr="00892A2B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Air rushes in</w:t>
      </w:r>
    </w:p>
    <w:p w14:paraId="2B666A63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When alveolar pressure increases then ….</w:t>
      </w:r>
    </w:p>
    <w:p w14:paraId="130C28E4" w14:textId="77777777" w:rsidR="005D5BE5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Air rushes out</w:t>
      </w:r>
    </w:p>
    <w:p w14:paraId="54896CE6" w14:textId="77777777" w:rsidR="005D5BE5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72384A1" w14:textId="77777777" w:rsidR="005D5BE5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8A3DC7E" w14:textId="77777777" w:rsidR="005D5BE5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14EBCF7" w14:textId="77777777" w:rsidR="005D5BE5" w:rsidRPr="00DF336B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4B43ED9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Boyle’s Law. How is it applied to the pulmonary system?</w:t>
      </w:r>
    </w:p>
    <w:p w14:paraId="41DBF30F" w14:textId="77777777" w:rsidR="005D5BE5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It describes pressure gradient </w:t>
      </w:r>
    </w:p>
    <w:p w14:paraId="2E085367" w14:textId="77777777" w:rsidR="005D5BE5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As the size of a closed container decreases, the pressure inside will increase (&amp; vice versa)</w:t>
      </w:r>
    </w:p>
    <w:p w14:paraId="10745ECD" w14:textId="77777777" w:rsidR="005D5BE5" w:rsidRDefault="005D5BE5" w:rsidP="005D5BE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This is because the molecules in the container have less area to strike so the pressure per square inch increases</w:t>
      </w:r>
    </w:p>
    <w:p w14:paraId="5B65A3C8" w14:textId="77777777" w:rsidR="005D5BE5" w:rsidRPr="00DF336B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It describes inspiration and expiration as we previously discussed and how pressure and volume are always inverted</w:t>
      </w:r>
    </w:p>
    <w:p w14:paraId="65490A2B" w14:textId="77777777" w:rsidR="005D5BE5" w:rsidRDefault="005D5BE5" w:rsidP="005D5BE5">
      <w:pPr>
        <w:rPr>
          <w:rFonts w:ascii="Times New Roman" w:hAnsi="Times New Roman" w:cs="Times New Roman"/>
          <w:sz w:val="24"/>
          <w:szCs w:val="24"/>
        </w:rPr>
      </w:pPr>
    </w:p>
    <w:p w14:paraId="3E17FDA5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carbon dioxide be transported?</w:t>
      </w:r>
    </w:p>
    <w:p w14:paraId="396A7D9B" w14:textId="77777777" w:rsidR="005D5BE5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A612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 Ways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:</w:t>
      </w:r>
    </w:p>
    <w:p w14:paraId="456174E8" w14:textId="77777777" w:rsidR="005D5BE5" w:rsidRPr="00A612FA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Dissolved in plasma</w:t>
      </w:r>
    </w:p>
    <w:p w14:paraId="46CEBAB4" w14:textId="77777777" w:rsidR="005D5BE5" w:rsidRPr="009A3E75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Combined with the globin part of the Hb molecule forming carbaminohemoglobin </w:t>
      </w:r>
    </w:p>
    <w:p w14:paraId="03DD5DBE" w14:textId="77777777" w:rsidR="005D5BE5" w:rsidRPr="00A612FA" w:rsidRDefault="005D5BE5" w:rsidP="005D5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apart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of a bicarbonate ion</w:t>
      </w:r>
    </w:p>
    <w:p w14:paraId="5E61E709" w14:textId="77777777" w:rsidR="005D5BE5" w:rsidRDefault="005D5BE5" w:rsidP="005D5BE5">
      <w:pPr>
        <w:rPr>
          <w:rFonts w:ascii="Times New Roman" w:hAnsi="Times New Roman" w:cs="Times New Roman"/>
          <w:sz w:val="24"/>
          <w:szCs w:val="24"/>
        </w:rPr>
      </w:pPr>
    </w:p>
    <w:p w14:paraId="6CE93A21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hemoglobin that has bonded with oxygen called? Where is it found in blood?</w:t>
      </w:r>
    </w:p>
    <w:p w14:paraId="4A67F97A" w14:textId="77777777" w:rsidR="005D5BE5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Oxyhemoglobin </w:t>
      </w:r>
    </w:p>
    <w:p w14:paraId="11DA8FF8" w14:textId="77777777" w:rsidR="005D5BE5" w:rsidRPr="007A2D3D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It is found in a Red Blood Cell</w:t>
      </w:r>
    </w:p>
    <w:p w14:paraId="08D1DDFC" w14:textId="77777777" w:rsidR="005D5BE5" w:rsidRDefault="005D5BE5" w:rsidP="005D5BE5">
      <w:pPr>
        <w:rPr>
          <w:rFonts w:ascii="Times New Roman" w:hAnsi="Times New Roman" w:cs="Times New Roman"/>
          <w:sz w:val="24"/>
          <w:szCs w:val="24"/>
        </w:rPr>
      </w:pPr>
    </w:p>
    <w:p w14:paraId="763DCB8F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following: </w:t>
      </w:r>
    </w:p>
    <w:p w14:paraId="3BB723F0" w14:textId="77777777" w:rsidR="005D5BE5" w:rsidRPr="00852C42" w:rsidRDefault="005D5BE5" w:rsidP="005D5BE5">
      <w:pPr>
        <w:pStyle w:val="ListParagraph"/>
        <w:numPr>
          <w:ilvl w:val="1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Tidal Volume: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Amount of air moved during normal, quiet, breathing </w:t>
      </w:r>
    </w:p>
    <w:p w14:paraId="7BEA72BE" w14:textId="77777777" w:rsidR="005D5BE5" w:rsidRPr="00852C42" w:rsidRDefault="005D5BE5" w:rsidP="005D5B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MVR: </w:t>
      </w:r>
      <w:r>
        <w:rPr>
          <w:rFonts w:ascii="Times New Roman" w:hAnsi="Times New Roman" w:cs="Times New Roman"/>
          <w:color w:val="FF0000"/>
          <w:sz w:val="24"/>
          <w:szCs w:val="24"/>
        </w:rPr>
        <w:t>Minute ventilation is the amount of air moved in a minute</w:t>
      </w:r>
    </w:p>
    <w:p w14:paraId="6C40EAF1" w14:textId="77777777" w:rsidR="005D5BE5" w:rsidRPr="00852C42" w:rsidRDefault="005D5BE5" w:rsidP="005D5B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Reserve Volume: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Amount you can breathe either in or out above that of tidal volume</w:t>
      </w:r>
    </w:p>
    <w:p w14:paraId="2F0F035C" w14:textId="77777777" w:rsidR="005D5BE5" w:rsidRPr="005D5BE5" w:rsidRDefault="005D5BE5" w:rsidP="005D5B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Residual Volume: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Permanently trapped air in system </w:t>
      </w:r>
    </w:p>
    <w:p w14:paraId="307AC6F6" w14:textId="712F89C8" w:rsidR="005D5BE5" w:rsidRDefault="005D5BE5" w:rsidP="005D5B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BE5">
        <w:rPr>
          <w:rFonts w:ascii="Times New Roman" w:hAnsi="Times New Roman" w:cs="Times New Roman"/>
          <w:sz w:val="24"/>
          <w:szCs w:val="24"/>
        </w:rPr>
        <w:t>What is the difference between Internal and External Respiration?</w:t>
      </w:r>
    </w:p>
    <w:p w14:paraId="68937478" w14:textId="77777777" w:rsidR="005D5BE5" w:rsidRPr="007040E2" w:rsidRDefault="005D5BE5" w:rsidP="005D5B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External Respiration:</w:t>
      </w:r>
    </w:p>
    <w:p w14:paraId="7BE81407" w14:textId="77777777" w:rsidR="005D5BE5" w:rsidRDefault="005D5BE5" w:rsidP="005D5BE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Exchange of gas between air and blood </w:t>
      </w:r>
    </w:p>
    <w:p w14:paraId="11555B17" w14:textId="77777777" w:rsidR="005D5BE5" w:rsidRDefault="005D5BE5" w:rsidP="005D5BE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Breathing</w:t>
      </w:r>
    </w:p>
    <w:p w14:paraId="12942F4A" w14:textId="77777777" w:rsidR="005D5BE5" w:rsidRDefault="005D5BE5" w:rsidP="005D5BE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Deoxygenated blood becomes saturated </w:t>
      </w:r>
    </w:p>
    <w:p w14:paraId="59E6EA9F" w14:textId="77777777" w:rsidR="005D5BE5" w:rsidRPr="007A0533" w:rsidRDefault="005D5BE5" w:rsidP="005D5BE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Gases diffuse from areas of high partial pressure to areas of low partial pressure </w:t>
      </w:r>
    </w:p>
    <w:p w14:paraId="0AC3AD35" w14:textId="77777777" w:rsidR="005D5BE5" w:rsidRPr="007A0533" w:rsidRDefault="005D5BE5" w:rsidP="005D5B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Internal Respiration:</w:t>
      </w:r>
    </w:p>
    <w:p w14:paraId="0FD87CC2" w14:textId="77777777" w:rsidR="005D5BE5" w:rsidRDefault="005D5BE5" w:rsidP="005D5BE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Exchange of gas between blood and tissue </w:t>
      </w:r>
    </w:p>
    <w:p w14:paraId="7F36E248" w14:textId="77777777" w:rsidR="005D5BE5" w:rsidRDefault="005D5BE5" w:rsidP="005D5BE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Oxygenated to deoxygenated</w:t>
      </w:r>
    </w:p>
    <w:p w14:paraId="7793F31E" w14:textId="77777777" w:rsidR="005D5BE5" w:rsidRDefault="005D5BE5" w:rsidP="005D5BE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Diffusion of O2 occurs inward </w:t>
      </w:r>
    </w:p>
    <w:p w14:paraId="01E2B59F" w14:textId="77777777" w:rsidR="005D5BE5" w:rsidRPr="005B34F1" w:rsidRDefault="005D5BE5" w:rsidP="005D5BE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25% of available O2 enters the cell into tissues </w:t>
      </w:r>
    </w:p>
    <w:p w14:paraId="47C5A342" w14:textId="77777777" w:rsidR="005D5BE5" w:rsidRDefault="005D5BE5" w:rsidP="005D5BE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906F78" w14:textId="6CE1E0D2" w:rsidR="005D5BE5" w:rsidRPr="005D5BE5" w:rsidRDefault="005D5BE5" w:rsidP="005D5B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BE5">
        <w:rPr>
          <w:rFonts w:ascii="Times New Roman" w:hAnsi="Times New Roman" w:cs="Times New Roman"/>
          <w:sz w:val="24"/>
          <w:szCs w:val="24"/>
        </w:rPr>
        <w:t>How is breathing controlled?</w:t>
      </w:r>
    </w:p>
    <w:p w14:paraId="76110E94" w14:textId="77777777" w:rsidR="005D5BE5" w:rsidRDefault="005D5BE5" w:rsidP="005D5B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Controlled by the Respiratory Centers in the brain stem</w:t>
      </w:r>
    </w:p>
    <w:p w14:paraId="0769489E" w14:textId="77777777" w:rsidR="005D5BE5" w:rsidRDefault="005D5BE5" w:rsidP="005D5BE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Pons and Medulla Oblongata </w:t>
      </w:r>
    </w:p>
    <w:p w14:paraId="6D138AD2" w14:textId="77777777" w:rsidR="005D5BE5" w:rsidRDefault="005D5BE5" w:rsidP="005D5BE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Central Chemoreceptors (These detect changes and bring that info to brain to cause change)</w:t>
      </w:r>
    </w:p>
    <w:p w14:paraId="21C187B0" w14:textId="77777777" w:rsidR="005D5BE5" w:rsidRPr="00825AEA" w:rsidRDefault="005D5BE5" w:rsidP="005D5BE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Respond to changes in H+ or pCO2</w:t>
      </w:r>
    </w:p>
    <w:p w14:paraId="3839C7D4" w14:textId="77777777" w:rsidR="005D5BE5" w:rsidRPr="005D5BE5" w:rsidRDefault="005D5BE5" w:rsidP="005D5BE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D5BE5" w:rsidRPr="005D5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B2D92"/>
    <w:multiLevelType w:val="hybridMultilevel"/>
    <w:tmpl w:val="D53E6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7154B"/>
    <w:multiLevelType w:val="hybridMultilevel"/>
    <w:tmpl w:val="40C411AC"/>
    <w:lvl w:ilvl="0" w:tplc="BE1CC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24D06"/>
    <w:multiLevelType w:val="hybridMultilevel"/>
    <w:tmpl w:val="5EC2D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21D59"/>
    <w:multiLevelType w:val="hybridMultilevel"/>
    <w:tmpl w:val="9D94B4E2"/>
    <w:lvl w:ilvl="0" w:tplc="6212B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E5"/>
    <w:rsid w:val="00351AF4"/>
    <w:rsid w:val="005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43A4"/>
  <w15:chartTrackingRefBased/>
  <w15:docId w15:val="{0159640C-E722-4B57-A1A9-D0293F85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999CB98CEDE47BF8FEF8157D81B3F" ma:contentTypeVersion="6" ma:contentTypeDescription="Create a new document." ma:contentTypeScope="" ma:versionID="44a0531f649a1f1e7521e1b60d6b2147">
  <xsd:schema xmlns:xsd="http://www.w3.org/2001/XMLSchema" xmlns:xs="http://www.w3.org/2001/XMLSchema" xmlns:p="http://schemas.microsoft.com/office/2006/metadata/properties" xmlns:ns3="a7ce9e0b-d7d7-4e2f-b2bc-40c2adbc462e" targetNamespace="http://schemas.microsoft.com/office/2006/metadata/properties" ma:root="true" ma:fieldsID="5bf01850e986e6bb14f3568f6e8cb0b8" ns3:_="">
    <xsd:import namespace="a7ce9e0b-d7d7-4e2f-b2bc-40c2adbc46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9e0b-d7d7-4e2f-b2bc-40c2adbc46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ce9e0b-d7d7-4e2f-b2bc-40c2adbc462e" xsi:nil="true"/>
  </documentManagement>
</p:properties>
</file>

<file path=customXml/itemProps1.xml><?xml version="1.0" encoding="utf-8"?>
<ds:datastoreItem xmlns:ds="http://schemas.openxmlformats.org/officeDocument/2006/customXml" ds:itemID="{52F9892F-088B-4568-9F54-FA065817A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e9e0b-d7d7-4e2f-b2bc-40c2adbc4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42C67-6204-423A-B1CE-4118AFA45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79563-6FE3-4C7A-8658-0DA597E5B70A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7ce9e0b-d7d7-4e2f-b2bc-40c2adbc462e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Hinkel, Katerina</dc:creator>
  <cp:keywords/>
  <dc:description/>
  <cp:lastModifiedBy>Hinkel, Katerina</cp:lastModifiedBy>
  <cp:revision>1</cp:revision>
  <dcterms:created xsi:type="dcterms:W3CDTF">2024-10-21T18:06:00Z</dcterms:created>
  <dcterms:modified xsi:type="dcterms:W3CDTF">2024-10-21T18:11:00Z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0x01010051D999CB98CEDE47BF8FEF8157D81B3F</vt:lpwstr>
  </property>
</Properties>
</file>